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D6" w:rsidRPr="00752CD6" w:rsidRDefault="00752CD6" w:rsidP="00752CD6">
      <w:pPr>
        <w:ind w:left="-142"/>
        <w:rPr>
          <w:rFonts w:ascii="Times New Roman" w:hAnsi="Times New Roman" w:cs="Times New Roman"/>
          <w:sz w:val="18"/>
          <w:szCs w:val="18"/>
        </w:rPr>
      </w:pPr>
      <w:r w:rsidRPr="00752CD6">
        <w:rPr>
          <w:rFonts w:ascii="Times New Roman" w:hAnsi="Times New Roman" w:cs="Times New Roman"/>
          <w:sz w:val="18"/>
          <w:szCs w:val="18"/>
        </w:rPr>
        <w:t>Орган, представляющий данные</w:t>
      </w:r>
      <w:r w:rsidRPr="00752CD6">
        <w:rPr>
          <w:sz w:val="18"/>
          <w:szCs w:val="18"/>
        </w:rPr>
        <w:t xml:space="preserve"> </w:t>
      </w:r>
      <w:r w:rsidRPr="00752CD6">
        <w:rPr>
          <w:rFonts w:ascii="Times New Roman" w:hAnsi="Times New Roman" w:cs="Times New Roman"/>
          <w:sz w:val="18"/>
          <w:szCs w:val="18"/>
        </w:rPr>
        <w:t>Управление финансов Администрации муниципального образования "Воткинский район"</w:t>
      </w:r>
    </w:p>
    <w:p w:rsidR="00752CD6" w:rsidRDefault="00752CD6" w:rsidP="00752C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2CD6" w:rsidRDefault="00752CD6" w:rsidP="008E1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CD6" w:rsidRDefault="00752CD6" w:rsidP="008E1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F9B" w:rsidRDefault="008E1F9B" w:rsidP="008E1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F9B">
        <w:rPr>
          <w:rFonts w:ascii="Times New Roman" w:hAnsi="Times New Roman" w:cs="Times New Roman"/>
          <w:b/>
          <w:sz w:val="24"/>
          <w:szCs w:val="24"/>
        </w:rPr>
        <w:t>Утвержденные назначения по верхнему пределу муниципального долга, предельному объему муниципального долга</w:t>
      </w:r>
    </w:p>
    <w:p w:rsidR="008E1F9B" w:rsidRDefault="008E1F9B" w:rsidP="008E1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F9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8E1F9B">
        <w:rPr>
          <w:rFonts w:ascii="Times New Roman" w:hAnsi="Times New Roman" w:cs="Times New Roman"/>
          <w:b/>
          <w:sz w:val="24"/>
          <w:szCs w:val="24"/>
          <w:u w:val="single"/>
        </w:rPr>
        <w:t>«Воткинский район»</w:t>
      </w:r>
    </w:p>
    <w:p w:rsidR="00293AC7" w:rsidRDefault="008E1F9B" w:rsidP="003078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F9B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Pr="008E1F9B">
        <w:rPr>
          <w:rFonts w:ascii="Times New Roman" w:hAnsi="Times New Roman" w:cs="Times New Roman"/>
          <w:b/>
          <w:sz w:val="24"/>
          <w:szCs w:val="24"/>
          <w:u w:val="single"/>
        </w:rPr>
        <w:t xml:space="preserve">01 </w:t>
      </w:r>
      <w:r w:rsidR="00FE71F0">
        <w:rPr>
          <w:rFonts w:ascii="Times New Roman" w:hAnsi="Times New Roman" w:cs="Times New Roman"/>
          <w:b/>
          <w:sz w:val="24"/>
          <w:szCs w:val="24"/>
          <w:u w:val="single"/>
        </w:rPr>
        <w:t>марта</w:t>
      </w:r>
      <w:r w:rsidRPr="008E1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 года</w:t>
      </w:r>
    </w:p>
    <w:p w:rsidR="008E1F9B" w:rsidRDefault="008E1F9B" w:rsidP="008E1F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4881" w:rsidRDefault="00C34881" w:rsidP="008E1F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1F9B" w:rsidRDefault="008E1F9B" w:rsidP="008E1F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1493"/>
        <w:gridCol w:w="2193"/>
        <w:gridCol w:w="2268"/>
        <w:gridCol w:w="2126"/>
        <w:gridCol w:w="2126"/>
      </w:tblGrid>
      <w:tr w:rsidR="00160FB5" w:rsidTr="00160FB5">
        <w:trPr>
          <w:trHeight w:val="263"/>
        </w:trPr>
        <w:tc>
          <w:tcPr>
            <w:tcW w:w="1493" w:type="dxa"/>
            <w:vMerge w:val="restart"/>
          </w:tcPr>
          <w:p w:rsidR="00160FB5" w:rsidRDefault="00160FB5" w:rsidP="001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FB5" w:rsidRDefault="00160FB5" w:rsidP="001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FB5" w:rsidRDefault="00160FB5" w:rsidP="001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B" w:rsidRDefault="008E1F9B" w:rsidP="001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4461" w:type="dxa"/>
            <w:gridSpan w:val="2"/>
            <w:tcBorders>
              <w:bottom w:val="single" w:sz="4" w:space="0" w:color="auto"/>
            </w:tcBorders>
          </w:tcPr>
          <w:p w:rsidR="008E1F9B" w:rsidRDefault="008E1F9B" w:rsidP="008E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8E1F9B" w:rsidRDefault="008E1F9B" w:rsidP="008E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Уточненный план</w:t>
            </w:r>
          </w:p>
        </w:tc>
      </w:tr>
      <w:tr w:rsidR="008E1F9B" w:rsidTr="00160FB5">
        <w:trPr>
          <w:trHeight w:val="1306"/>
        </w:trPr>
        <w:tc>
          <w:tcPr>
            <w:tcW w:w="1493" w:type="dxa"/>
            <w:vMerge/>
          </w:tcPr>
          <w:p w:rsidR="008E1F9B" w:rsidRDefault="008E1F9B" w:rsidP="008E1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8E1F9B" w:rsidRPr="00160FB5" w:rsidRDefault="008E1F9B" w:rsidP="00160FB5">
            <w:pPr>
              <w:jc w:val="center"/>
              <w:rPr>
                <w:rFonts w:ascii="Times New Roman" w:hAnsi="Times New Roman" w:cs="Times New Roman"/>
              </w:rPr>
            </w:pPr>
            <w:r w:rsidRPr="00160FB5">
              <w:rPr>
                <w:rFonts w:ascii="Times New Roman" w:hAnsi="Times New Roman" w:cs="Times New Roman"/>
              </w:rPr>
              <w:t>Верхний предел муниципального долга на 1 января соответствующег</w:t>
            </w:r>
            <w:r w:rsidR="00160FB5" w:rsidRPr="00160FB5">
              <w:rPr>
                <w:rFonts w:ascii="Times New Roman" w:hAnsi="Times New Roman" w:cs="Times New Roman"/>
              </w:rPr>
              <w:t>о</w:t>
            </w:r>
            <w:r w:rsidRPr="00160FB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E1F9B" w:rsidRPr="00160FB5" w:rsidRDefault="008E1F9B" w:rsidP="008E1F9B">
            <w:pPr>
              <w:jc w:val="center"/>
              <w:rPr>
                <w:rFonts w:ascii="Times New Roman" w:hAnsi="Times New Roman" w:cs="Times New Roman"/>
              </w:rPr>
            </w:pPr>
            <w:r w:rsidRPr="00160FB5">
              <w:rPr>
                <w:rFonts w:ascii="Times New Roman" w:hAnsi="Times New Roman" w:cs="Times New Roman"/>
              </w:rPr>
              <w:t>Предельный объем муниципального долга на соответствующий год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E1F9B" w:rsidRPr="00160FB5" w:rsidRDefault="008E1F9B" w:rsidP="008E1F9B">
            <w:pPr>
              <w:jc w:val="center"/>
              <w:rPr>
                <w:rFonts w:ascii="Times New Roman" w:hAnsi="Times New Roman" w:cs="Times New Roman"/>
              </w:rPr>
            </w:pPr>
            <w:r w:rsidRPr="00160FB5">
              <w:rPr>
                <w:rFonts w:ascii="Times New Roman" w:hAnsi="Times New Roman" w:cs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E1F9B" w:rsidRPr="00160FB5" w:rsidRDefault="008E1F9B" w:rsidP="008E1F9B">
            <w:pPr>
              <w:jc w:val="center"/>
              <w:rPr>
                <w:rFonts w:ascii="Times New Roman" w:hAnsi="Times New Roman" w:cs="Times New Roman"/>
              </w:rPr>
            </w:pPr>
            <w:r w:rsidRPr="00160FB5">
              <w:rPr>
                <w:rFonts w:ascii="Times New Roman" w:hAnsi="Times New Roman" w:cs="Times New Roman"/>
              </w:rPr>
              <w:t>Предельный объем муниципального долга на соответствующий год</w:t>
            </w:r>
          </w:p>
        </w:tc>
      </w:tr>
      <w:tr w:rsidR="004724D4" w:rsidTr="00160FB5">
        <w:tc>
          <w:tcPr>
            <w:tcW w:w="1493" w:type="dxa"/>
          </w:tcPr>
          <w:p w:rsidR="004724D4" w:rsidRDefault="004724D4" w:rsidP="001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193" w:type="dxa"/>
          </w:tcPr>
          <w:p w:rsidR="004724D4" w:rsidRDefault="004724D4" w:rsidP="00C3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36 773,0</w:t>
            </w:r>
          </w:p>
        </w:tc>
        <w:tc>
          <w:tcPr>
            <w:tcW w:w="2268" w:type="dxa"/>
          </w:tcPr>
          <w:p w:rsidR="004724D4" w:rsidRDefault="004724D4" w:rsidP="00C3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42 079,0</w:t>
            </w:r>
          </w:p>
        </w:tc>
        <w:tc>
          <w:tcPr>
            <w:tcW w:w="2126" w:type="dxa"/>
          </w:tcPr>
          <w:p w:rsidR="004724D4" w:rsidRDefault="004724D4" w:rsidP="00AF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36 773,0</w:t>
            </w:r>
          </w:p>
        </w:tc>
        <w:tc>
          <w:tcPr>
            <w:tcW w:w="2126" w:type="dxa"/>
          </w:tcPr>
          <w:p w:rsidR="004724D4" w:rsidRDefault="004724D4" w:rsidP="00AF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42 079,0</w:t>
            </w:r>
          </w:p>
        </w:tc>
      </w:tr>
      <w:tr w:rsidR="004724D4" w:rsidTr="00160FB5">
        <w:tc>
          <w:tcPr>
            <w:tcW w:w="1493" w:type="dxa"/>
          </w:tcPr>
          <w:p w:rsidR="004724D4" w:rsidRDefault="004724D4" w:rsidP="001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193" w:type="dxa"/>
          </w:tcPr>
          <w:p w:rsidR="004724D4" w:rsidRDefault="004724D4" w:rsidP="00C3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31 467,0</w:t>
            </w:r>
          </w:p>
        </w:tc>
        <w:tc>
          <w:tcPr>
            <w:tcW w:w="2268" w:type="dxa"/>
          </w:tcPr>
          <w:p w:rsidR="004724D4" w:rsidRDefault="004724D4" w:rsidP="00C3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36 773,0</w:t>
            </w:r>
          </w:p>
        </w:tc>
        <w:tc>
          <w:tcPr>
            <w:tcW w:w="2126" w:type="dxa"/>
          </w:tcPr>
          <w:p w:rsidR="004724D4" w:rsidRDefault="004724D4" w:rsidP="00AF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31 467,0</w:t>
            </w:r>
          </w:p>
        </w:tc>
        <w:tc>
          <w:tcPr>
            <w:tcW w:w="2126" w:type="dxa"/>
          </w:tcPr>
          <w:p w:rsidR="004724D4" w:rsidRDefault="004724D4" w:rsidP="00AF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36 773,0</w:t>
            </w:r>
          </w:p>
        </w:tc>
      </w:tr>
      <w:tr w:rsidR="004724D4" w:rsidTr="00160FB5">
        <w:tc>
          <w:tcPr>
            <w:tcW w:w="1493" w:type="dxa"/>
          </w:tcPr>
          <w:p w:rsidR="004724D4" w:rsidRDefault="004724D4" w:rsidP="001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193" w:type="dxa"/>
          </w:tcPr>
          <w:p w:rsidR="004724D4" w:rsidRDefault="004724D4" w:rsidP="00C3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26 161,0</w:t>
            </w:r>
          </w:p>
        </w:tc>
        <w:tc>
          <w:tcPr>
            <w:tcW w:w="2268" w:type="dxa"/>
          </w:tcPr>
          <w:p w:rsidR="004724D4" w:rsidRDefault="004724D4" w:rsidP="00C3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31 467,0</w:t>
            </w:r>
          </w:p>
        </w:tc>
        <w:tc>
          <w:tcPr>
            <w:tcW w:w="2126" w:type="dxa"/>
          </w:tcPr>
          <w:p w:rsidR="004724D4" w:rsidRDefault="004724D4" w:rsidP="00AF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26 161,0</w:t>
            </w:r>
          </w:p>
        </w:tc>
        <w:tc>
          <w:tcPr>
            <w:tcW w:w="2126" w:type="dxa"/>
          </w:tcPr>
          <w:p w:rsidR="004724D4" w:rsidRDefault="004724D4" w:rsidP="00AF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31 467,0</w:t>
            </w:r>
          </w:p>
        </w:tc>
      </w:tr>
    </w:tbl>
    <w:p w:rsidR="008E1F9B" w:rsidRDefault="008E1F9B" w:rsidP="00160FB5">
      <w:pPr>
        <w:rPr>
          <w:rFonts w:ascii="Times New Roman" w:hAnsi="Times New Roman" w:cs="Times New Roman"/>
          <w:sz w:val="24"/>
          <w:szCs w:val="24"/>
        </w:rPr>
      </w:pP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  <w:r w:rsidRPr="00C34881">
        <w:rPr>
          <w:rFonts w:ascii="Times New Roman" w:hAnsi="Times New Roman" w:cs="Times New Roman"/>
          <w:sz w:val="24"/>
          <w:szCs w:val="24"/>
        </w:rPr>
        <w:t>Руководитель финансового органа</w:t>
      </w: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  <w:r w:rsidRPr="00C3488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О.Н. Русинова</w:t>
      </w:r>
    </w:p>
    <w:p w:rsidR="00752CD6" w:rsidRDefault="00752CD6" w:rsidP="00160FB5">
      <w:pPr>
        <w:rPr>
          <w:rFonts w:ascii="Times New Roman" w:hAnsi="Times New Roman" w:cs="Times New Roman"/>
          <w:sz w:val="24"/>
          <w:szCs w:val="24"/>
        </w:rPr>
      </w:pPr>
    </w:p>
    <w:p w:rsidR="00752CD6" w:rsidRDefault="00752CD6" w:rsidP="00160FB5">
      <w:pPr>
        <w:rPr>
          <w:rFonts w:ascii="Times New Roman" w:hAnsi="Times New Roman" w:cs="Times New Roman"/>
          <w:sz w:val="24"/>
          <w:szCs w:val="24"/>
        </w:rPr>
      </w:pPr>
    </w:p>
    <w:p w:rsidR="00752CD6" w:rsidRDefault="00752CD6" w:rsidP="00160FB5">
      <w:pPr>
        <w:rPr>
          <w:rFonts w:ascii="Times New Roman" w:hAnsi="Times New Roman" w:cs="Times New Roman"/>
          <w:sz w:val="24"/>
          <w:szCs w:val="24"/>
        </w:rPr>
      </w:pPr>
    </w:p>
    <w:p w:rsidR="00752CD6" w:rsidRDefault="00752CD6" w:rsidP="00160FB5">
      <w:pPr>
        <w:rPr>
          <w:rFonts w:ascii="Times New Roman" w:hAnsi="Times New Roman" w:cs="Times New Roman"/>
          <w:sz w:val="24"/>
          <w:szCs w:val="24"/>
        </w:rPr>
      </w:pPr>
    </w:p>
    <w:p w:rsidR="00752CD6" w:rsidRDefault="00752CD6" w:rsidP="00160FB5">
      <w:pPr>
        <w:rPr>
          <w:rFonts w:ascii="Times New Roman" w:hAnsi="Times New Roman" w:cs="Times New Roman"/>
          <w:sz w:val="24"/>
          <w:szCs w:val="24"/>
        </w:rPr>
      </w:pPr>
    </w:p>
    <w:p w:rsidR="00752CD6" w:rsidRDefault="00752CD6" w:rsidP="00160FB5">
      <w:pPr>
        <w:rPr>
          <w:rFonts w:ascii="Times New Roman" w:hAnsi="Times New Roman" w:cs="Times New Roman"/>
          <w:sz w:val="24"/>
          <w:szCs w:val="24"/>
        </w:rPr>
      </w:pPr>
    </w:p>
    <w:p w:rsidR="00752CD6" w:rsidRPr="00752CD6" w:rsidRDefault="00752CD6" w:rsidP="00160FB5">
      <w:pPr>
        <w:rPr>
          <w:rFonts w:ascii="Times New Roman" w:hAnsi="Times New Roman" w:cs="Times New Roman"/>
          <w:sz w:val="18"/>
          <w:szCs w:val="18"/>
        </w:rPr>
      </w:pPr>
      <w:r w:rsidRPr="00752CD6">
        <w:rPr>
          <w:rFonts w:ascii="Times New Roman" w:hAnsi="Times New Roman" w:cs="Times New Roman"/>
          <w:sz w:val="18"/>
          <w:szCs w:val="18"/>
        </w:rPr>
        <w:t>Исполнитель Коновалова А.Ю.</w:t>
      </w:r>
    </w:p>
    <w:p w:rsidR="00752CD6" w:rsidRPr="00752CD6" w:rsidRDefault="00752CD6" w:rsidP="00160FB5">
      <w:pPr>
        <w:rPr>
          <w:rFonts w:ascii="Times New Roman" w:hAnsi="Times New Roman" w:cs="Times New Roman"/>
          <w:sz w:val="18"/>
          <w:szCs w:val="18"/>
        </w:rPr>
      </w:pPr>
      <w:r w:rsidRPr="00752CD6">
        <w:rPr>
          <w:rFonts w:ascii="Times New Roman" w:hAnsi="Times New Roman" w:cs="Times New Roman"/>
          <w:sz w:val="18"/>
          <w:szCs w:val="18"/>
        </w:rPr>
        <w:t>Тел.: 8(34145)47871</w:t>
      </w:r>
    </w:p>
    <w:sectPr w:rsidR="00752CD6" w:rsidRPr="00752CD6" w:rsidSect="0029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1F9B"/>
    <w:rsid w:val="00074523"/>
    <w:rsid w:val="000840EC"/>
    <w:rsid w:val="00160FB5"/>
    <w:rsid w:val="00293AC7"/>
    <w:rsid w:val="003078A4"/>
    <w:rsid w:val="003E61AB"/>
    <w:rsid w:val="004724D4"/>
    <w:rsid w:val="005225B2"/>
    <w:rsid w:val="00563BA3"/>
    <w:rsid w:val="00752CD6"/>
    <w:rsid w:val="008E1F9B"/>
    <w:rsid w:val="00C34881"/>
    <w:rsid w:val="00E83DF9"/>
    <w:rsid w:val="00FE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F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2018-06-20T12:02:00Z</dcterms:created>
  <dcterms:modified xsi:type="dcterms:W3CDTF">2018-06-20T12:02:00Z</dcterms:modified>
</cp:coreProperties>
</file>